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0FB" w:rsidRPr="00375ECD" w:rsidRDefault="003110FB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FA12B0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FA12B0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D16B41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</w:t>
      </w:r>
      <w:r w:rsidR="00291643">
        <w:rPr>
          <w:rFonts w:ascii="Times New Roman" w:hAnsi="Times New Roman"/>
          <w:sz w:val="24"/>
          <w:szCs w:val="24"/>
        </w:rPr>
        <w:t xml:space="preserve">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D7396A" w:rsidRPr="00D16B41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О</w:t>
      </w:r>
      <w:r w:rsidR="007A7CA7" w:rsidRPr="00D16B41">
        <w:rPr>
          <w:rFonts w:ascii="Times New Roman" w:hAnsi="Times New Roman"/>
          <w:sz w:val="24"/>
          <w:szCs w:val="24"/>
        </w:rPr>
        <w:t>б</w:t>
      </w:r>
      <w:r w:rsidRPr="00D16B41">
        <w:rPr>
          <w:rFonts w:ascii="Times New Roman" w:hAnsi="Times New Roman"/>
          <w:sz w:val="24"/>
          <w:szCs w:val="24"/>
        </w:rPr>
        <w:t xml:space="preserve"> утверждении </w:t>
      </w:r>
      <w:r w:rsidR="00AB109F" w:rsidRPr="00D16B41">
        <w:rPr>
          <w:rFonts w:ascii="Times New Roman" w:hAnsi="Times New Roman"/>
          <w:sz w:val="24"/>
          <w:szCs w:val="24"/>
        </w:rPr>
        <w:t>стоимости услуг, предоставляемых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  <w:r w:rsidR="00291643">
        <w:rPr>
          <w:rFonts w:ascii="Times New Roman" w:hAnsi="Times New Roman"/>
          <w:sz w:val="24"/>
          <w:szCs w:val="24"/>
        </w:rPr>
        <w:t>на безвозмездной основе</w:t>
      </w:r>
      <w:r w:rsidR="00BC2041">
        <w:rPr>
          <w:rFonts w:ascii="Times New Roman" w:hAnsi="Times New Roman"/>
          <w:sz w:val="24"/>
          <w:szCs w:val="24"/>
        </w:rPr>
        <w:t>,</w:t>
      </w:r>
      <w:r w:rsidR="000763BB">
        <w:rPr>
          <w:rFonts w:ascii="Times New Roman" w:hAnsi="Times New Roman"/>
          <w:sz w:val="24"/>
          <w:szCs w:val="24"/>
        </w:rPr>
        <w:t xml:space="preserve"> </w:t>
      </w:r>
      <w:r w:rsidR="00A269BB">
        <w:rPr>
          <w:rFonts w:ascii="Times New Roman" w:hAnsi="Times New Roman"/>
          <w:sz w:val="24"/>
          <w:szCs w:val="24"/>
        </w:rPr>
        <w:t>согласно гарантированному перечню услуг по погребению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  <w:r w:rsidR="00E77AA2">
        <w:rPr>
          <w:rFonts w:ascii="Times New Roman" w:hAnsi="Times New Roman"/>
          <w:sz w:val="24"/>
          <w:szCs w:val="24"/>
        </w:rPr>
        <w:t>подлежащую</w:t>
      </w:r>
      <w:r w:rsidR="00291643">
        <w:rPr>
          <w:rFonts w:ascii="Times New Roman" w:hAnsi="Times New Roman"/>
          <w:sz w:val="24"/>
          <w:szCs w:val="24"/>
        </w:rPr>
        <w:t xml:space="preserve"> возмещению специализированной службе по вопросам похоронного дела, а также предельный размер социального пособия на погребение</w:t>
      </w:r>
      <w:r w:rsidR="000763BB">
        <w:rPr>
          <w:rFonts w:ascii="Times New Roman" w:hAnsi="Times New Roman"/>
          <w:sz w:val="24"/>
          <w:szCs w:val="24"/>
        </w:rPr>
        <w:t xml:space="preserve"> на территории городского округа</w:t>
      </w:r>
      <w:r w:rsidR="00A269BB">
        <w:rPr>
          <w:rFonts w:ascii="Times New Roman" w:hAnsi="Times New Roman"/>
          <w:sz w:val="24"/>
          <w:szCs w:val="24"/>
        </w:rPr>
        <w:t xml:space="preserve"> Пущино </w:t>
      </w:r>
      <w:r w:rsidR="002A74C0">
        <w:rPr>
          <w:rFonts w:ascii="Times New Roman" w:hAnsi="Times New Roman"/>
          <w:sz w:val="24"/>
          <w:szCs w:val="24"/>
        </w:rPr>
        <w:t>на 2021</w:t>
      </w:r>
      <w:r w:rsidR="00AB109F" w:rsidRPr="00D16B41">
        <w:rPr>
          <w:rFonts w:ascii="Times New Roman" w:hAnsi="Times New Roman"/>
          <w:sz w:val="24"/>
          <w:szCs w:val="24"/>
        </w:rPr>
        <w:t xml:space="preserve"> год</w:t>
      </w:r>
    </w:p>
    <w:p w:rsidR="00D40CFC" w:rsidRPr="00D16B41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Pr="00D16B41" w:rsidRDefault="00B6060C" w:rsidP="00BB3E82">
      <w:pPr>
        <w:pStyle w:val="ConsPlusTitle"/>
        <w:jc w:val="both"/>
        <w:rPr>
          <w:b w:val="0"/>
        </w:rPr>
      </w:pPr>
    </w:p>
    <w:p w:rsidR="00684E70" w:rsidRPr="00D16B41" w:rsidRDefault="00684E70" w:rsidP="007F5A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B41">
        <w:rPr>
          <w:rFonts w:ascii="Times New Roman" w:hAnsi="Times New Roman" w:cs="Times New Roman"/>
          <w:sz w:val="24"/>
          <w:szCs w:val="24"/>
        </w:rPr>
        <w:t>В соотв</w:t>
      </w:r>
      <w:r w:rsidR="00A40339"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12.01.1996 № 8-ФЗ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A4033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06.10.2003 </w:t>
      </w:r>
      <w:hyperlink r:id="rId7" w:history="1">
        <w:r w:rsidR="00BC2041">
          <w:rPr>
            <w:rFonts w:ascii="Times New Roman" w:hAnsi="Times New Roman" w:cs="Times New Roman"/>
            <w:sz w:val="24"/>
            <w:szCs w:val="24"/>
          </w:rPr>
          <w:t>№</w:t>
        </w:r>
        <w:r w:rsidRPr="00D16B4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 w:rsidR="003905F1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6B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Московской области от 17.07</w:t>
      </w:r>
      <w:r w:rsidR="00277935">
        <w:rPr>
          <w:rFonts w:ascii="Times New Roman" w:hAnsi="Times New Roman" w:cs="Times New Roman"/>
          <w:sz w:val="24"/>
          <w:szCs w:val="24"/>
        </w:rPr>
        <w:t>.</w:t>
      </w:r>
      <w:r w:rsidRPr="00D16B41">
        <w:rPr>
          <w:rFonts w:ascii="Times New Roman" w:hAnsi="Times New Roman" w:cs="Times New Roman"/>
          <w:sz w:val="24"/>
          <w:szCs w:val="24"/>
        </w:rPr>
        <w:t xml:space="preserve">2007 </w:t>
      </w:r>
      <w:r w:rsidR="00BC2041">
        <w:rPr>
          <w:rFonts w:ascii="Times New Roman" w:hAnsi="Times New Roman" w:cs="Times New Roman"/>
          <w:sz w:val="24"/>
          <w:szCs w:val="24"/>
        </w:rPr>
        <w:t>№</w:t>
      </w:r>
      <w:r w:rsidRPr="00D16B41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7F5AD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110FB">
        <w:rPr>
          <w:rFonts w:ascii="Times New Roman" w:hAnsi="Times New Roman" w:cs="Times New Roman"/>
          <w:sz w:val="24"/>
          <w:szCs w:val="24"/>
        </w:rPr>
        <w:t>П</w:t>
      </w:r>
      <w:r w:rsidR="007F5AD5">
        <w:rPr>
          <w:rFonts w:ascii="Times New Roman" w:hAnsi="Times New Roman" w:cs="Times New Roman"/>
          <w:sz w:val="24"/>
          <w:szCs w:val="24"/>
        </w:rPr>
        <w:t xml:space="preserve">равительства Московской области от 13.10.2020 № 748/33 «Об установлении размера индексации отдельных социальных выплат, пособий, единовременной материальной помощи и размера возмещения стоимости услуг, предоставляемых согласно гарантированному перечню услуг по погребению, в 2021 году и на плановый период 2022 и 2023 годов», </w:t>
      </w:r>
      <w:r w:rsidRPr="00D16B41">
        <w:rPr>
          <w:rFonts w:ascii="Times New Roman" w:hAnsi="Times New Roman" w:cs="Times New Roman"/>
          <w:sz w:val="24"/>
          <w:szCs w:val="24"/>
        </w:rPr>
        <w:t xml:space="preserve">письмом Председателя Комитета по ценам и тарифам Московской области </w:t>
      </w:r>
      <w:r w:rsidR="002A74C0">
        <w:rPr>
          <w:rFonts w:ascii="Times New Roman" w:hAnsi="Times New Roman" w:cs="Times New Roman"/>
          <w:sz w:val="24"/>
          <w:szCs w:val="24"/>
        </w:rPr>
        <w:t>от 25.12.2020</w:t>
      </w:r>
      <w:r w:rsidR="00FE2056">
        <w:rPr>
          <w:rFonts w:ascii="Times New Roman" w:hAnsi="Times New Roman" w:cs="Times New Roman"/>
          <w:sz w:val="24"/>
          <w:szCs w:val="24"/>
        </w:rPr>
        <w:t xml:space="preserve"> </w:t>
      </w:r>
      <w:r w:rsidR="00BC2041">
        <w:rPr>
          <w:rFonts w:ascii="Times New Roman" w:hAnsi="Times New Roman" w:cs="Times New Roman"/>
          <w:sz w:val="24"/>
          <w:szCs w:val="24"/>
        </w:rPr>
        <w:t xml:space="preserve">№ </w:t>
      </w:r>
      <w:r w:rsidR="002A74C0">
        <w:rPr>
          <w:rFonts w:ascii="Times New Roman" w:hAnsi="Times New Roman" w:cs="Times New Roman"/>
          <w:sz w:val="24"/>
          <w:szCs w:val="24"/>
        </w:rPr>
        <w:t>30</w:t>
      </w:r>
      <w:r w:rsidR="00FE2056">
        <w:rPr>
          <w:rFonts w:ascii="Times New Roman" w:hAnsi="Times New Roman" w:cs="Times New Roman"/>
          <w:sz w:val="24"/>
          <w:szCs w:val="24"/>
        </w:rPr>
        <w:t xml:space="preserve"> </w:t>
      </w:r>
      <w:r w:rsidR="002A74C0">
        <w:rPr>
          <w:rFonts w:ascii="Times New Roman" w:hAnsi="Times New Roman" w:cs="Times New Roman"/>
          <w:sz w:val="24"/>
          <w:szCs w:val="24"/>
        </w:rPr>
        <w:t>Исх-4960</w:t>
      </w:r>
      <w:r w:rsidRPr="00A40339">
        <w:rPr>
          <w:rFonts w:ascii="Times New Roman" w:hAnsi="Times New Roman" w:cs="Times New Roman"/>
          <w:sz w:val="24"/>
          <w:szCs w:val="24"/>
        </w:rPr>
        <w:t>/14,</w:t>
      </w:r>
      <w:r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="000763BB">
        <w:rPr>
          <w:rFonts w:ascii="Times New Roman" w:hAnsi="Times New Roman" w:cs="Times New Roman"/>
          <w:sz w:val="24"/>
          <w:szCs w:val="24"/>
        </w:rPr>
        <w:t xml:space="preserve">учитывая письмо </w:t>
      </w:r>
      <w:r w:rsidR="00A40339">
        <w:rPr>
          <w:rFonts w:ascii="Times New Roman" w:hAnsi="Times New Roman" w:cs="Times New Roman"/>
          <w:sz w:val="24"/>
          <w:szCs w:val="24"/>
        </w:rPr>
        <w:t xml:space="preserve">Управления Пенсионного Фонда № 11 по г. Москве и </w:t>
      </w:r>
      <w:r w:rsidR="002A74C0">
        <w:rPr>
          <w:rFonts w:ascii="Times New Roman" w:hAnsi="Times New Roman" w:cs="Times New Roman"/>
          <w:sz w:val="24"/>
          <w:szCs w:val="24"/>
        </w:rPr>
        <w:t>Московской области от 22.01.2021</w:t>
      </w:r>
      <w:r w:rsidR="007F5AD5">
        <w:rPr>
          <w:rFonts w:ascii="Times New Roman" w:hAnsi="Times New Roman" w:cs="Times New Roman"/>
          <w:sz w:val="24"/>
          <w:szCs w:val="24"/>
        </w:rPr>
        <w:t xml:space="preserve">  </w:t>
      </w:r>
      <w:r w:rsidR="00101E41">
        <w:rPr>
          <w:rFonts w:ascii="Times New Roman" w:hAnsi="Times New Roman" w:cs="Times New Roman"/>
          <w:sz w:val="24"/>
          <w:szCs w:val="24"/>
        </w:rPr>
        <w:t>№ 311-12/60</w:t>
      </w:r>
      <w:r w:rsidR="00A40339">
        <w:rPr>
          <w:rFonts w:ascii="Times New Roman" w:hAnsi="Times New Roman" w:cs="Times New Roman"/>
          <w:sz w:val="24"/>
          <w:szCs w:val="24"/>
        </w:rPr>
        <w:t xml:space="preserve"> и в целях проведения единой ценовой политики Московской области в сфере погребения и похоронного дела</w:t>
      </w:r>
      <w:r w:rsidRPr="00D16B41">
        <w:rPr>
          <w:rFonts w:ascii="Times New Roman" w:hAnsi="Times New Roman" w:cs="Times New Roman"/>
          <w:sz w:val="24"/>
          <w:szCs w:val="24"/>
        </w:rPr>
        <w:t>:</w:t>
      </w:r>
    </w:p>
    <w:p w:rsidR="003B2D39" w:rsidRPr="00D16B41" w:rsidRDefault="003B2D39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CFC" w:rsidRPr="00D16B41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D16B41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291643">
        <w:rPr>
          <w:rFonts w:ascii="Times New Roman" w:hAnsi="Times New Roman"/>
          <w:sz w:val="24"/>
          <w:szCs w:val="24"/>
        </w:rPr>
        <w:t> </w:t>
      </w:r>
      <w:r w:rsidR="0050237D">
        <w:rPr>
          <w:rFonts w:ascii="Times New Roman" w:hAnsi="Times New Roman"/>
          <w:sz w:val="24"/>
          <w:szCs w:val="24"/>
        </w:rPr>
        <w:t>Утвердить</w:t>
      </w:r>
      <w:r w:rsidR="00D93723" w:rsidRPr="00D16B41">
        <w:rPr>
          <w:rFonts w:ascii="Times New Roman" w:hAnsi="Times New Roman"/>
          <w:sz w:val="24"/>
          <w:szCs w:val="24"/>
        </w:rPr>
        <w:t xml:space="preserve"> </w:t>
      </w:r>
      <w:r w:rsidR="00E77AA2">
        <w:rPr>
          <w:rFonts w:ascii="Times New Roman" w:hAnsi="Times New Roman"/>
          <w:sz w:val="24"/>
          <w:szCs w:val="24"/>
        </w:rPr>
        <w:t>с 01.02.</w:t>
      </w:r>
      <w:r w:rsidR="002A74C0">
        <w:rPr>
          <w:rFonts w:ascii="Times New Roman" w:hAnsi="Times New Roman"/>
          <w:sz w:val="24"/>
          <w:szCs w:val="24"/>
        </w:rPr>
        <w:t>2021</w:t>
      </w:r>
      <w:r w:rsidR="00E77AA2">
        <w:rPr>
          <w:rFonts w:ascii="Times New Roman" w:hAnsi="Times New Roman"/>
          <w:sz w:val="24"/>
          <w:szCs w:val="24"/>
        </w:rPr>
        <w:t xml:space="preserve"> </w:t>
      </w:r>
      <w:hyperlink w:anchor="P35" w:history="1">
        <w:r w:rsidR="00D93723" w:rsidRPr="00D16B41">
          <w:rPr>
            <w:rFonts w:ascii="Times New Roman" w:hAnsi="Times New Roman"/>
            <w:sz w:val="24"/>
            <w:szCs w:val="24"/>
          </w:rPr>
          <w:t>стоимость</w:t>
        </w:r>
      </w:hyperlink>
      <w:r w:rsidR="00D93723" w:rsidRPr="00D16B41">
        <w:rPr>
          <w:rFonts w:ascii="Times New Roman" w:hAnsi="Times New Roman"/>
          <w:sz w:val="24"/>
          <w:szCs w:val="24"/>
        </w:rPr>
        <w:t xml:space="preserve"> услуг, предоставляемых</w:t>
      </w:r>
      <w:r w:rsidR="0053276B">
        <w:rPr>
          <w:rFonts w:ascii="Times New Roman" w:hAnsi="Times New Roman"/>
          <w:sz w:val="24"/>
          <w:szCs w:val="24"/>
        </w:rPr>
        <w:t xml:space="preserve"> на безвозмездной основе</w:t>
      </w:r>
      <w:r w:rsidR="00291643">
        <w:rPr>
          <w:rFonts w:ascii="Times New Roman" w:hAnsi="Times New Roman"/>
          <w:sz w:val="24"/>
          <w:szCs w:val="24"/>
        </w:rPr>
        <w:t>,</w:t>
      </w:r>
      <w:r w:rsidR="00D93723" w:rsidRPr="00D16B41">
        <w:rPr>
          <w:rFonts w:ascii="Times New Roman" w:hAnsi="Times New Roman"/>
          <w:sz w:val="24"/>
          <w:szCs w:val="24"/>
        </w:rPr>
        <w:t xml:space="preserve"> согласно гарантированному перечню услуг по погребению</w:t>
      </w:r>
      <w:r w:rsidR="0050237D">
        <w:rPr>
          <w:rFonts w:ascii="Times New Roman" w:hAnsi="Times New Roman"/>
          <w:sz w:val="24"/>
          <w:szCs w:val="24"/>
        </w:rPr>
        <w:t>, подлежащую возмещению специализированной службе по вопросам похоронного дела, а также предельный размер социального пособия на погребение</w:t>
      </w:r>
      <w:r w:rsidR="0053276B">
        <w:rPr>
          <w:rFonts w:ascii="Times New Roman" w:hAnsi="Times New Roman"/>
          <w:sz w:val="24"/>
          <w:szCs w:val="24"/>
        </w:rPr>
        <w:t xml:space="preserve"> </w:t>
      </w:r>
      <w:r w:rsidR="00291643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2A74C0">
        <w:rPr>
          <w:rFonts w:ascii="Times New Roman" w:hAnsi="Times New Roman"/>
          <w:sz w:val="24"/>
          <w:szCs w:val="24"/>
        </w:rPr>
        <w:t>на 2021</w:t>
      </w:r>
      <w:r w:rsidR="00291643" w:rsidRPr="00D16B41">
        <w:rPr>
          <w:rFonts w:ascii="Times New Roman" w:hAnsi="Times New Roman"/>
          <w:sz w:val="24"/>
          <w:szCs w:val="24"/>
        </w:rPr>
        <w:t xml:space="preserve"> год</w:t>
      </w:r>
      <w:r w:rsidR="00291643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020800" w:rsidRDefault="00020800" w:rsidP="00020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E7">
        <w:rPr>
          <w:rFonts w:ascii="Times New Roman" w:hAnsi="Times New Roman"/>
          <w:sz w:val="24"/>
          <w:szCs w:val="24"/>
        </w:rPr>
        <w:t>2</w:t>
      </w:r>
      <w:r w:rsidR="004B6767" w:rsidRPr="00B33CE7">
        <w:rPr>
          <w:rFonts w:ascii="Times New Roman" w:hAnsi="Times New Roman"/>
          <w:sz w:val="24"/>
          <w:szCs w:val="24"/>
        </w:rPr>
        <w:t xml:space="preserve">. </w:t>
      </w:r>
      <w:r w:rsidR="008B2915" w:rsidRPr="00B33CE7">
        <w:rPr>
          <w:rFonts w:ascii="Times New Roman" w:hAnsi="Times New Roman"/>
          <w:sz w:val="24"/>
          <w:szCs w:val="24"/>
        </w:rPr>
        <w:t xml:space="preserve">Признать </w:t>
      </w:r>
      <w:r w:rsidR="00FC1DB1" w:rsidRPr="00B33CE7">
        <w:rPr>
          <w:rFonts w:ascii="Times New Roman" w:hAnsi="Times New Roman"/>
          <w:sz w:val="24"/>
          <w:szCs w:val="24"/>
        </w:rPr>
        <w:t xml:space="preserve">с 01.02.2021, </w:t>
      </w:r>
      <w:r w:rsidR="008B2915" w:rsidRPr="00B33CE7">
        <w:rPr>
          <w:rFonts w:ascii="Times New Roman" w:hAnsi="Times New Roman"/>
          <w:sz w:val="24"/>
          <w:szCs w:val="24"/>
        </w:rPr>
        <w:t xml:space="preserve">утратившим </w:t>
      </w:r>
      <w:r w:rsidR="00FC1DB1" w:rsidRPr="00B33CE7">
        <w:rPr>
          <w:rFonts w:ascii="Times New Roman" w:hAnsi="Times New Roman"/>
          <w:sz w:val="24"/>
          <w:szCs w:val="24"/>
        </w:rPr>
        <w:t xml:space="preserve">силу </w:t>
      </w:r>
      <w:r w:rsidR="004B6767" w:rsidRPr="00B33CE7">
        <w:rPr>
          <w:rFonts w:ascii="Times New Roman" w:hAnsi="Times New Roman"/>
          <w:sz w:val="24"/>
          <w:szCs w:val="24"/>
        </w:rPr>
        <w:t xml:space="preserve">постановление </w:t>
      </w:r>
      <w:r w:rsidR="00937B6D" w:rsidRPr="00B33CE7">
        <w:rPr>
          <w:rFonts w:ascii="Times New Roman" w:hAnsi="Times New Roman"/>
          <w:sz w:val="24"/>
          <w:szCs w:val="24"/>
        </w:rPr>
        <w:t>а</w:t>
      </w:r>
      <w:r w:rsidR="00F90A67" w:rsidRPr="00B33CE7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  <w:r w:rsidR="004B6767" w:rsidRPr="00B33CE7">
        <w:rPr>
          <w:rFonts w:ascii="Times New Roman" w:hAnsi="Times New Roman"/>
          <w:sz w:val="24"/>
          <w:szCs w:val="24"/>
        </w:rPr>
        <w:t xml:space="preserve">от </w:t>
      </w:r>
      <w:r w:rsidR="002A74C0" w:rsidRPr="00B33CE7">
        <w:rPr>
          <w:rFonts w:ascii="Times New Roman" w:hAnsi="Times New Roman"/>
          <w:sz w:val="24"/>
          <w:szCs w:val="24"/>
        </w:rPr>
        <w:t>03.02.2020 № 41</w:t>
      </w:r>
      <w:r w:rsidRPr="00B33CE7">
        <w:rPr>
          <w:rFonts w:ascii="Times New Roman" w:hAnsi="Times New Roman"/>
          <w:sz w:val="24"/>
          <w:szCs w:val="24"/>
        </w:rPr>
        <w:t xml:space="preserve">-п «Об утверждении </w:t>
      </w:r>
      <w:r w:rsidR="00366DDB" w:rsidRPr="00B33CE7">
        <w:rPr>
          <w:rFonts w:ascii="Times New Roman" w:hAnsi="Times New Roman"/>
          <w:sz w:val="24"/>
          <w:szCs w:val="24"/>
        </w:rPr>
        <w:t>стоимости услуг, предоставляемых на безвозмездной основе, согласно гарантированному перечню услуг по погребению подлежащую возмещению специализированной службе по вопросам похоронного дела, а также предельный размер социального пособия на погребение на территории городского округа Пущино на 2020 год».</w:t>
      </w:r>
      <w:r w:rsidRPr="00D16B41">
        <w:rPr>
          <w:rFonts w:ascii="Times New Roman" w:hAnsi="Times New Roman"/>
          <w:sz w:val="24"/>
          <w:szCs w:val="24"/>
        </w:rPr>
        <w:t xml:space="preserve"> </w:t>
      </w:r>
    </w:p>
    <w:p w:rsidR="00AE6218" w:rsidRPr="00D16B41" w:rsidRDefault="008A0E32" w:rsidP="00F90A67">
      <w:pPr>
        <w:pStyle w:val="ConsPlusTitle"/>
        <w:ind w:firstLine="709"/>
        <w:jc w:val="both"/>
        <w:rPr>
          <w:b w:val="0"/>
        </w:rPr>
      </w:pPr>
      <w:r w:rsidRPr="00D16B41">
        <w:rPr>
          <w:b w:val="0"/>
        </w:rPr>
        <w:t>3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</w:t>
      </w:r>
      <w:r w:rsidR="00AE6218" w:rsidRPr="00D16B41">
        <w:rPr>
          <w:b w:val="0"/>
        </w:rPr>
        <w:lastRenderedPageBreak/>
        <w:t xml:space="preserve">Интернет. </w:t>
      </w:r>
    </w:p>
    <w:p w:rsidR="00AE6218" w:rsidRPr="00D16B41" w:rsidRDefault="00E86D7F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4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0FB" w:rsidRDefault="003110FB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643" w:rsidRPr="00D16B41" w:rsidRDefault="00291643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Default="006D6966" w:rsidP="002916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F90A67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Default="00856C9B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FA12B0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02.02.2021</w:t>
      </w:r>
      <w:r w:rsidR="00186A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37-п</w:t>
      </w:r>
    </w:p>
    <w:p w:rsidR="004E1D15" w:rsidRDefault="004E1D15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110FB" w:rsidRDefault="003110FB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110FB" w:rsidRDefault="003110FB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2E2A" w:rsidRDefault="003A17C9" w:rsidP="004E1D15">
      <w:pPr>
        <w:pStyle w:val="ConsPlusTitle"/>
        <w:jc w:val="center"/>
      </w:pPr>
      <w:hyperlink w:anchor="P35" w:history="1">
        <w:r w:rsidR="00291643">
          <w:t>С</w:t>
        </w:r>
        <w:r w:rsidR="00291643" w:rsidRPr="00D16B41">
          <w:t>тоимость</w:t>
        </w:r>
      </w:hyperlink>
      <w:r w:rsidR="00291643" w:rsidRPr="00D16B41">
        <w:t xml:space="preserve"> услуг, предоставляемых</w:t>
      </w:r>
      <w:r w:rsidR="00291643">
        <w:t xml:space="preserve"> на безвозмездной основе,</w:t>
      </w:r>
      <w:r w:rsidR="00291643" w:rsidRPr="00D16B41">
        <w:t xml:space="preserve"> согласно гарантированному перечню услуг по погребению</w:t>
      </w:r>
      <w:r w:rsidR="00291643">
        <w:t xml:space="preserve">, подлежащую возмещению специализированной службе по вопросам похоронного дела, а также предельный размер социального пособия на погребение на территории городского округа Пущино </w:t>
      </w:r>
      <w:r w:rsidR="00057517">
        <w:t>на 2021</w:t>
      </w:r>
      <w:r w:rsidR="00291643" w:rsidRPr="00D16B41">
        <w:t xml:space="preserve"> год</w:t>
      </w:r>
    </w:p>
    <w:p w:rsidR="00291643" w:rsidRPr="00D1130F" w:rsidRDefault="00291643" w:rsidP="004E1D15">
      <w:pPr>
        <w:pStyle w:val="ConsPlusTitle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3260"/>
        <w:gridCol w:w="3260"/>
      </w:tblGrid>
      <w:tr w:rsidR="0006135A" w:rsidRPr="00291643" w:rsidTr="00125F00">
        <w:trPr>
          <w:trHeight w:val="367"/>
        </w:trPr>
        <w:tc>
          <w:tcPr>
            <w:tcW w:w="704" w:type="dxa"/>
            <w:vMerge w:val="restart"/>
          </w:tcPr>
          <w:p w:rsidR="0006135A" w:rsidRPr="00291643" w:rsidRDefault="00291643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6135A" w:rsidRPr="00291643">
              <w:rPr>
                <w:rFonts w:ascii="Times New Roman" w:hAnsi="Times New Roman"/>
              </w:rPr>
              <w:t>/п</w:t>
            </w:r>
          </w:p>
        </w:tc>
        <w:tc>
          <w:tcPr>
            <w:tcW w:w="2552" w:type="dxa"/>
            <w:vMerge w:val="restart"/>
          </w:tcPr>
          <w:p w:rsidR="0006135A" w:rsidRPr="00291643" w:rsidRDefault="0006135A" w:rsidP="00291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643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6520" w:type="dxa"/>
            <w:gridSpan w:val="2"/>
          </w:tcPr>
          <w:p w:rsidR="0006135A" w:rsidRPr="00291643" w:rsidRDefault="00322E2A" w:rsidP="000575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Стоимость услуг в рублях (по категории умерших)</w:t>
            </w:r>
          </w:p>
        </w:tc>
      </w:tr>
      <w:tr w:rsidR="0006135A" w:rsidRPr="00291643" w:rsidTr="00125F00">
        <w:trPr>
          <w:trHeight w:val="93"/>
        </w:trPr>
        <w:tc>
          <w:tcPr>
            <w:tcW w:w="704" w:type="dxa"/>
            <w:vMerge/>
          </w:tcPr>
          <w:p w:rsidR="0006135A" w:rsidRPr="00291643" w:rsidRDefault="0006135A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6135A" w:rsidRPr="00291643" w:rsidRDefault="0006135A" w:rsidP="00291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06135A" w:rsidRPr="00291643" w:rsidRDefault="00322E2A" w:rsidP="000575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Наименование категории умерших</w:t>
            </w:r>
          </w:p>
        </w:tc>
      </w:tr>
      <w:tr w:rsidR="00EB28B8" w:rsidRPr="00291643" w:rsidTr="00125F00">
        <w:trPr>
          <w:trHeight w:val="2194"/>
        </w:trPr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B28B8" w:rsidRPr="00291643" w:rsidRDefault="00EB28B8" w:rsidP="00CD76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Пенси</w:t>
            </w:r>
            <w:r w:rsidR="00CD76D4">
              <w:rPr>
                <w:rFonts w:ascii="Times New Roman" w:hAnsi="Times New Roman" w:cs="Times New Roman"/>
              </w:rPr>
              <w:t xml:space="preserve">онеры и граждане, не подлежащие </w:t>
            </w:r>
            <w:r w:rsidRPr="00291643">
              <w:rPr>
                <w:rFonts w:ascii="Times New Roman" w:hAnsi="Times New Roman" w:cs="Times New Roman"/>
              </w:rPr>
              <w:t>обязательному социальному стр</w:t>
            </w:r>
            <w:r w:rsidR="00F37F08">
              <w:rPr>
                <w:rFonts w:ascii="Times New Roman" w:hAnsi="Times New Roman" w:cs="Times New Roman"/>
              </w:rPr>
              <w:t>ахованию на случай временной не</w:t>
            </w:r>
            <w:r w:rsidRPr="00291643">
              <w:rPr>
                <w:rFonts w:ascii="Times New Roman" w:hAnsi="Times New Roman" w:cs="Times New Roman"/>
              </w:rPr>
              <w:t>трудоспособности и в связ</w:t>
            </w:r>
            <w:r w:rsidR="002A38A1">
              <w:rPr>
                <w:rFonts w:ascii="Times New Roman" w:hAnsi="Times New Roman" w:cs="Times New Roman"/>
              </w:rPr>
              <w:t>и с материнством на день смерти;</w:t>
            </w:r>
            <w:r w:rsidRPr="00291643">
              <w:rPr>
                <w:rFonts w:ascii="Times New Roman" w:hAnsi="Times New Roman" w:cs="Times New Roman"/>
              </w:rPr>
              <w:t xml:space="preserve"> пенсионеров, досрочно оформивших пенсию по предложению органов службы занятости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457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Граждане, подлежавшие обязательному социальному страхованию на случай временной нетрудоспособности и в связи с материнством на день смерти, и умершие несовершеннолетние члены семей этих граждан</w:t>
            </w:r>
            <w:r w:rsidR="0005128E">
              <w:rPr>
                <w:rFonts w:ascii="Times New Roman" w:hAnsi="Times New Roman" w:cs="Times New Roman"/>
              </w:rPr>
              <w:t>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1724,98</w:t>
            </w:r>
          </w:p>
        </w:tc>
        <w:tc>
          <w:tcPr>
            <w:tcW w:w="3260" w:type="dxa"/>
          </w:tcPr>
          <w:p w:rsidR="00EB28B8" w:rsidRPr="00291643" w:rsidRDefault="00BE3AEF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1724,98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16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Перевозка тела (останков) умершего от места нахождения тела (останков) на кладбище, включая перемещение до места захоронения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1900,00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Оказание комплекса услуг по погребению (копка могилы  вручную, забивка крышки гроба, и опускание в могилу, засыпка могилы, устройство  надмогильного холма)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  <w:r w:rsidRPr="0029164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260" w:type="dxa"/>
          </w:tcPr>
          <w:p w:rsidR="00EB28B8" w:rsidRPr="00291643" w:rsidRDefault="00BE3AEF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  <w:r w:rsidR="00EB28B8" w:rsidRPr="00291643">
              <w:rPr>
                <w:rFonts w:ascii="Times New Roman" w:hAnsi="Times New Roman" w:cs="Times New Roman"/>
              </w:rPr>
              <w:t>,00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Предоставление и установка ритуального регистрационного знака с надписью (ФИО умершего, дата рождения и смерти)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250,00</w:t>
            </w:r>
          </w:p>
        </w:tc>
      </w:tr>
      <w:tr w:rsidR="00EB28B8" w:rsidRPr="00291643" w:rsidTr="00125F00">
        <w:tc>
          <w:tcPr>
            <w:tcW w:w="704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16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</w:tcPr>
          <w:p w:rsidR="00EB28B8" w:rsidRPr="00291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6424,98</w:t>
            </w:r>
          </w:p>
        </w:tc>
        <w:tc>
          <w:tcPr>
            <w:tcW w:w="3260" w:type="dxa"/>
          </w:tcPr>
          <w:p w:rsidR="00EB28B8" w:rsidRPr="00291643" w:rsidRDefault="00BE3AEF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6424,98</w:t>
            </w:r>
          </w:p>
        </w:tc>
      </w:tr>
    </w:tbl>
    <w:p w:rsidR="00B80D6C" w:rsidRPr="00533077" w:rsidRDefault="00B80D6C" w:rsidP="00A93422">
      <w:pPr>
        <w:rPr>
          <w:rFonts w:ascii="Times New Roman" w:hAnsi="Times New Roman"/>
          <w:sz w:val="24"/>
          <w:szCs w:val="24"/>
        </w:rPr>
      </w:pPr>
    </w:p>
    <w:sectPr w:rsidR="00B80D6C" w:rsidRPr="0053307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532B"/>
    <w:rsid w:val="00050EBE"/>
    <w:rsid w:val="0005128E"/>
    <w:rsid w:val="00057517"/>
    <w:rsid w:val="00057722"/>
    <w:rsid w:val="0006135A"/>
    <w:rsid w:val="0006594A"/>
    <w:rsid w:val="000763BB"/>
    <w:rsid w:val="000A5E19"/>
    <w:rsid w:val="000C13FC"/>
    <w:rsid w:val="000D436D"/>
    <w:rsid w:val="000D6C55"/>
    <w:rsid w:val="000E03E1"/>
    <w:rsid w:val="000E0658"/>
    <w:rsid w:val="000E14D2"/>
    <w:rsid w:val="000E77BD"/>
    <w:rsid w:val="000F32FF"/>
    <w:rsid w:val="00101E41"/>
    <w:rsid w:val="00125F00"/>
    <w:rsid w:val="00134991"/>
    <w:rsid w:val="00140BC2"/>
    <w:rsid w:val="001626B5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214188"/>
    <w:rsid w:val="0021605C"/>
    <w:rsid w:val="00216764"/>
    <w:rsid w:val="00227933"/>
    <w:rsid w:val="00227B1C"/>
    <w:rsid w:val="002576A7"/>
    <w:rsid w:val="00264B1A"/>
    <w:rsid w:val="00274DD9"/>
    <w:rsid w:val="00276A21"/>
    <w:rsid w:val="00277935"/>
    <w:rsid w:val="00291643"/>
    <w:rsid w:val="002A101C"/>
    <w:rsid w:val="002A38A1"/>
    <w:rsid w:val="002A421C"/>
    <w:rsid w:val="002A74C0"/>
    <w:rsid w:val="002C084F"/>
    <w:rsid w:val="002C41C0"/>
    <w:rsid w:val="002E3206"/>
    <w:rsid w:val="002F4939"/>
    <w:rsid w:val="00305418"/>
    <w:rsid w:val="003110FB"/>
    <w:rsid w:val="00322E2A"/>
    <w:rsid w:val="00325AD4"/>
    <w:rsid w:val="00331B87"/>
    <w:rsid w:val="003371E7"/>
    <w:rsid w:val="0034745F"/>
    <w:rsid w:val="00347C29"/>
    <w:rsid w:val="00356335"/>
    <w:rsid w:val="00366DDB"/>
    <w:rsid w:val="0038520A"/>
    <w:rsid w:val="003905F1"/>
    <w:rsid w:val="00393B16"/>
    <w:rsid w:val="003A17C9"/>
    <w:rsid w:val="003B2D39"/>
    <w:rsid w:val="003B4606"/>
    <w:rsid w:val="003C6393"/>
    <w:rsid w:val="003D6FEB"/>
    <w:rsid w:val="003D77E1"/>
    <w:rsid w:val="003E39D6"/>
    <w:rsid w:val="004017C2"/>
    <w:rsid w:val="00410BE2"/>
    <w:rsid w:val="00410D8D"/>
    <w:rsid w:val="004163E7"/>
    <w:rsid w:val="00430591"/>
    <w:rsid w:val="0043259B"/>
    <w:rsid w:val="00432B51"/>
    <w:rsid w:val="00451986"/>
    <w:rsid w:val="004532F8"/>
    <w:rsid w:val="00457375"/>
    <w:rsid w:val="00481E83"/>
    <w:rsid w:val="0049446D"/>
    <w:rsid w:val="004A42A7"/>
    <w:rsid w:val="004A62F7"/>
    <w:rsid w:val="004B3828"/>
    <w:rsid w:val="004B6767"/>
    <w:rsid w:val="004E1D15"/>
    <w:rsid w:val="004F007D"/>
    <w:rsid w:val="005020A2"/>
    <w:rsid w:val="0050237D"/>
    <w:rsid w:val="0050705A"/>
    <w:rsid w:val="005250E8"/>
    <w:rsid w:val="0053276B"/>
    <w:rsid w:val="0054319F"/>
    <w:rsid w:val="00552269"/>
    <w:rsid w:val="005563F8"/>
    <w:rsid w:val="005567CD"/>
    <w:rsid w:val="00557114"/>
    <w:rsid w:val="005638ED"/>
    <w:rsid w:val="00571973"/>
    <w:rsid w:val="00571AAB"/>
    <w:rsid w:val="00595024"/>
    <w:rsid w:val="005D0E1F"/>
    <w:rsid w:val="006040D6"/>
    <w:rsid w:val="00604687"/>
    <w:rsid w:val="00605F8B"/>
    <w:rsid w:val="0061187F"/>
    <w:rsid w:val="00614AAA"/>
    <w:rsid w:val="0063353C"/>
    <w:rsid w:val="0065227A"/>
    <w:rsid w:val="006758CD"/>
    <w:rsid w:val="00684E70"/>
    <w:rsid w:val="006A13F4"/>
    <w:rsid w:val="006D512D"/>
    <w:rsid w:val="006D5B32"/>
    <w:rsid w:val="006D6966"/>
    <w:rsid w:val="007012DC"/>
    <w:rsid w:val="00705CD6"/>
    <w:rsid w:val="00722A61"/>
    <w:rsid w:val="00732254"/>
    <w:rsid w:val="007534B6"/>
    <w:rsid w:val="007565CF"/>
    <w:rsid w:val="007613BD"/>
    <w:rsid w:val="00763E83"/>
    <w:rsid w:val="00775784"/>
    <w:rsid w:val="007A13C6"/>
    <w:rsid w:val="007A29D2"/>
    <w:rsid w:val="007A7CA7"/>
    <w:rsid w:val="007B0426"/>
    <w:rsid w:val="007D61F3"/>
    <w:rsid w:val="007F5AD5"/>
    <w:rsid w:val="008279A1"/>
    <w:rsid w:val="0083226E"/>
    <w:rsid w:val="00850330"/>
    <w:rsid w:val="00856C9B"/>
    <w:rsid w:val="00866225"/>
    <w:rsid w:val="00884B8A"/>
    <w:rsid w:val="008910D4"/>
    <w:rsid w:val="008968EF"/>
    <w:rsid w:val="008A0E32"/>
    <w:rsid w:val="008A5446"/>
    <w:rsid w:val="008B0068"/>
    <w:rsid w:val="008B2915"/>
    <w:rsid w:val="008C06B4"/>
    <w:rsid w:val="008F28E2"/>
    <w:rsid w:val="00937B6D"/>
    <w:rsid w:val="009543D8"/>
    <w:rsid w:val="00963EDC"/>
    <w:rsid w:val="00987D5F"/>
    <w:rsid w:val="009952F5"/>
    <w:rsid w:val="009D1C24"/>
    <w:rsid w:val="009D70C8"/>
    <w:rsid w:val="009F279E"/>
    <w:rsid w:val="009F338A"/>
    <w:rsid w:val="00A16967"/>
    <w:rsid w:val="00A22EE5"/>
    <w:rsid w:val="00A269BB"/>
    <w:rsid w:val="00A3041A"/>
    <w:rsid w:val="00A32A69"/>
    <w:rsid w:val="00A3351A"/>
    <w:rsid w:val="00A40339"/>
    <w:rsid w:val="00A71301"/>
    <w:rsid w:val="00A84EC2"/>
    <w:rsid w:val="00A93422"/>
    <w:rsid w:val="00AB109F"/>
    <w:rsid w:val="00AD14DC"/>
    <w:rsid w:val="00AD5D8B"/>
    <w:rsid w:val="00AE539E"/>
    <w:rsid w:val="00AE5638"/>
    <w:rsid w:val="00AE6218"/>
    <w:rsid w:val="00AF59D6"/>
    <w:rsid w:val="00B02DEF"/>
    <w:rsid w:val="00B324A8"/>
    <w:rsid w:val="00B33CE7"/>
    <w:rsid w:val="00B479FF"/>
    <w:rsid w:val="00B5156C"/>
    <w:rsid w:val="00B57AC2"/>
    <w:rsid w:val="00B57AF4"/>
    <w:rsid w:val="00B6060C"/>
    <w:rsid w:val="00B64056"/>
    <w:rsid w:val="00B70613"/>
    <w:rsid w:val="00B80D6C"/>
    <w:rsid w:val="00BA734C"/>
    <w:rsid w:val="00BB3E82"/>
    <w:rsid w:val="00BC2041"/>
    <w:rsid w:val="00BE3AEF"/>
    <w:rsid w:val="00BF4181"/>
    <w:rsid w:val="00BF4DB6"/>
    <w:rsid w:val="00C0208A"/>
    <w:rsid w:val="00C07180"/>
    <w:rsid w:val="00C14344"/>
    <w:rsid w:val="00C14F91"/>
    <w:rsid w:val="00C16D59"/>
    <w:rsid w:val="00C17553"/>
    <w:rsid w:val="00C50756"/>
    <w:rsid w:val="00C83836"/>
    <w:rsid w:val="00CA3336"/>
    <w:rsid w:val="00CD76D4"/>
    <w:rsid w:val="00CE02BA"/>
    <w:rsid w:val="00CE6CCC"/>
    <w:rsid w:val="00CF555F"/>
    <w:rsid w:val="00D0600E"/>
    <w:rsid w:val="00D11D16"/>
    <w:rsid w:val="00D13DDE"/>
    <w:rsid w:val="00D16B41"/>
    <w:rsid w:val="00D40CFC"/>
    <w:rsid w:val="00D459AB"/>
    <w:rsid w:val="00D4755E"/>
    <w:rsid w:val="00D66A64"/>
    <w:rsid w:val="00D7396A"/>
    <w:rsid w:val="00D93723"/>
    <w:rsid w:val="00D94445"/>
    <w:rsid w:val="00DA222F"/>
    <w:rsid w:val="00DA22EE"/>
    <w:rsid w:val="00DA4D73"/>
    <w:rsid w:val="00DC14BD"/>
    <w:rsid w:val="00DD73F8"/>
    <w:rsid w:val="00DE18B3"/>
    <w:rsid w:val="00DE4D60"/>
    <w:rsid w:val="00E01061"/>
    <w:rsid w:val="00E067FC"/>
    <w:rsid w:val="00E241F7"/>
    <w:rsid w:val="00E35837"/>
    <w:rsid w:val="00E42559"/>
    <w:rsid w:val="00E43763"/>
    <w:rsid w:val="00E77AA2"/>
    <w:rsid w:val="00E86640"/>
    <w:rsid w:val="00E86D7F"/>
    <w:rsid w:val="00E96148"/>
    <w:rsid w:val="00EA5FBA"/>
    <w:rsid w:val="00EA7720"/>
    <w:rsid w:val="00EB0885"/>
    <w:rsid w:val="00EB1EB4"/>
    <w:rsid w:val="00EB28B8"/>
    <w:rsid w:val="00EF246C"/>
    <w:rsid w:val="00EF5BA3"/>
    <w:rsid w:val="00EF641D"/>
    <w:rsid w:val="00EF74DB"/>
    <w:rsid w:val="00F003FB"/>
    <w:rsid w:val="00F0534A"/>
    <w:rsid w:val="00F15C4A"/>
    <w:rsid w:val="00F335F2"/>
    <w:rsid w:val="00F34FBE"/>
    <w:rsid w:val="00F37F08"/>
    <w:rsid w:val="00F41BCC"/>
    <w:rsid w:val="00F45D6C"/>
    <w:rsid w:val="00F54D70"/>
    <w:rsid w:val="00F723E5"/>
    <w:rsid w:val="00F72929"/>
    <w:rsid w:val="00F86418"/>
    <w:rsid w:val="00F87B70"/>
    <w:rsid w:val="00F90A67"/>
    <w:rsid w:val="00F91064"/>
    <w:rsid w:val="00F9400B"/>
    <w:rsid w:val="00FA12B0"/>
    <w:rsid w:val="00FB5020"/>
    <w:rsid w:val="00FC1DB1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4BF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E456-751C-4D92-A17C-B25C5D21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202</cp:revision>
  <cp:lastPrinted>2021-02-02T13:24:00Z</cp:lastPrinted>
  <dcterms:created xsi:type="dcterms:W3CDTF">2019-01-11T12:25:00Z</dcterms:created>
  <dcterms:modified xsi:type="dcterms:W3CDTF">2021-02-03T06:27:00Z</dcterms:modified>
</cp:coreProperties>
</file>